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D3" w:rsidRDefault="00D76A62">
      <w:pPr>
        <w:spacing w:line="36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招标信息公告</w:t>
      </w:r>
    </w:p>
    <w:p w:rsidR="001472D3" w:rsidRPr="00A85297" w:rsidRDefault="002533B4" w:rsidP="002533B4">
      <w:pPr>
        <w:widowControl/>
        <w:spacing w:line="360" w:lineRule="exact"/>
        <w:ind w:left="1" w:firstLineChars="177" w:firstLine="42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33B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object w:dxaOrig="10466" w:dyaOrig="13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54pt" o:ole="">
            <v:imagedata r:id="rId8" o:title=""/>
          </v:shape>
          <o:OLEObject Type="Embed" ProgID="Word.Document.12" ShapeID="_x0000_i1025" DrawAspect="Content" ObjectID="_1698934017" r:id="rId9">
            <o:FieldCodes>\s</o:FieldCodes>
          </o:OLEObject>
        </w:objec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成都</w:t>
      </w:r>
      <w:r w:rsidR="00D76A62"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>统一企业</w:t>
      </w:r>
      <w:r w:rsidR="00CF40F3"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>食品</w:t>
      </w:r>
      <w:r w:rsidR="00D76A62"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>有限公司针对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</w:t>
      </w:r>
      <w:r w:rsidR="005216E2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年电力直接交易购电服务项目招标</w:t>
      </w:r>
      <w:r w:rsidR="00D76A62"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>，公开征集符合如下要求的服务商伙伴：</w:t>
      </w:r>
    </w:p>
    <w:p w:rsidR="001472D3" w:rsidRPr="00A85297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:rsidR="001472D3" w:rsidRPr="00A85297" w:rsidRDefault="00D76A62">
      <w:pPr>
        <w:widowControl/>
        <w:shd w:val="clear" w:color="auto" w:fill="FFFFFF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/>
          <w:snapToGrid w:val="0"/>
          <w:kern w:val="0"/>
          <w:sz w:val="24"/>
        </w:rPr>
      </w:pPr>
      <w:r w:rsidRPr="00A85297">
        <w:rPr>
          <w:rFonts w:ascii="微软雅黑" w:eastAsia="微软雅黑" w:hAnsi="微软雅黑" w:cs="Arial"/>
          <w:snapToGrid w:val="0"/>
          <w:kern w:val="0"/>
          <w:sz w:val="24"/>
          <w:szCs w:val="24"/>
        </w:rPr>
        <w:t>合</w:t>
      </w:r>
      <w:r w:rsidRPr="00A85297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同</w:t>
      </w:r>
      <w:r w:rsidRPr="00A85297">
        <w:rPr>
          <w:rFonts w:ascii="微软雅黑" w:eastAsia="微软雅黑" w:hAnsi="微软雅黑" w:cs="Arial"/>
          <w:snapToGrid w:val="0"/>
          <w:kern w:val="0"/>
          <w:sz w:val="24"/>
          <w:szCs w:val="24"/>
        </w:rPr>
        <w:t>时间：</w:t>
      </w:r>
      <w:r w:rsidR="00DA552B"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 xml:space="preserve"> 2022</w:t>
      </w:r>
      <w:r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 xml:space="preserve"> </w:t>
      </w:r>
      <w:r w:rsidR="00DA552B"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="005216E2"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 xml:space="preserve"> </w:t>
      </w:r>
      <w:r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 xml:space="preserve"> </w:t>
      </w:r>
      <w:r w:rsidR="00DA552B"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="005216E2"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 xml:space="preserve"> </w:t>
      </w:r>
      <w:r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日至</w:t>
      </w:r>
      <w:r w:rsid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 xml:space="preserve"> </w:t>
      </w:r>
      <w:r w:rsidR="00DA552B"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2022</w:t>
      </w:r>
      <w:r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="00DA552B"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12</w:t>
      </w:r>
      <w:r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="00DA552B"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31</w:t>
      </w:r>
      <w:r w:rsidRPr="00A85297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</w:t>
      </w:r>
    </w:p>
    <w:p w:rsidR="001472D3" w:rsidRPr="00A85297" w:rsidRDefault="00D76A62">
      <w:pPr>
        <w:widowControl/>
        <w:shd w:val="clear" w:color="auto" w:fill="FFFFFF"/>
        <w:autoSpaceDE w:val="0"/>
        <w:autoSpaceDN w:val="0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 w:cs="Arial"/>
          <w:snapToGrid w:val="0"/>
          <w:kern w:val="0"/>
          <w:sz w:val="24"/>
          <w:szCs w:val="24"/>
        </w:rPr>
      </w:pPr>
      <w:r w:rsidRPr="00A85297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项目地点：</w:t>
      </w:r>
      <w:r w:rsidR="002533B4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成都市温江区</w:t>
      </w:r>
      <w:proofErr w:type="gramStart"/>
      <w:r w:rsidR="002533B4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蓉台大道</w:t>
      </w:r>
      <w:proofErr w:type="gramEnd"/>
      <w:r w:rsidR="002533B4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北段18号</w:t>
      </w:r>
    </w:p>
    <w:p w:rsidR="001472D3" w:rsidRPr="00A85297" w:rsidRDefault="00D76A62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85297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项目范围：</w:t>
      </w:r>
      <w:r w:rsidR="00312338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成都统一企业食品有限公司202</w:t>
      </w:r>
      <w:r w:rsidR="005216E2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</w:t>
      </w:r>
      <w:r w:rsidR="00312338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年度直购电交易</w:t>
      </w:r>
    </w:p>
    <w:p w:rsidR="001472D3" w:rsidRPr="00A85297" w:rsidRDefault="00D76A62" w:rsidP="00CF40F3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85297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项目要求：</w:t>
      </w:r>
      <w:r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>代理</w:t>
      </w:r>
      <w:r w:rsidR="00CF40F3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成都统一企业食品有限公司202</w:t>
      </w:r>
      <w:r w:rsidR="005216E2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</w:t>
      </w:r>
      <w:r w:rsidR="00CF40F3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年度直购电交易</w:t>
      </w:r>
      <w:r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>服务</w:t>
      </w:r>
    </w:p>
    <w:p w:rsidR="009643CF" w:rsidRPr="00A85297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 w:rsidR="00393F71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="00D27BB1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保证</w:t>
      </w:r>
      <w:r w:rsidR="00CF40F3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成都统一企业食品有限公司202</w:t>
      </w:r>
      <w:r w:rsidR="005216E2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</w:t>
      </w:r>
      <w:r w:rsidR="00CF40F3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</w:t>
      </w:r>
      <w:r w:rsidR="00393F71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全年用电交易优惠价差，服务商必须确保</w:t>
      </w:r>
      <w:r w:rsidR="00CF40F3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</w:t>
      </w:r>
      <w:r w:rsidR="00393F71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 xml:space="preserve">的收益满足：合同约定优惠价差* </w:t>
      </w:r>
      <w:r w:rsidR="001978BC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</w:t>
      </w:r>
      <w:r w:rsidR="00393F71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电量 ，不足部分由服务商承担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9643CF" w:rsidRPr="00A85297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B、</w:t>
      </w:r>
      <w:r w:rsidR="00393F71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参与市场交易的正负偏差考核全部由服务商承担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1472D3" w:rsidRPr="00A85297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C、</w:t>
      </w:r>
      <w:r w:rsidR="007C3661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服务商协助办理四川省电力交易中心相关市场交易相关手续，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并代理</w:t>
      </w:r>
      <w:r w:rsidR="00CF40F3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与</w:t>
      </w:r>
      <w:r w:rsidR="0012579B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各级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经信委、电力交易中心</w:t>
      </w:r>
      <w:r w:rsidR="0012579B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电力调度中心等</w:t>
      </w:r>
      <w:r w:rsidR="0012579B"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职能</w:t>
      </w:r>
      <w:r w:rsidRPr="00A85297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部门沟通协调，保证用电安全可靠。</w:t>
      </w:r>
    </w:p>
    <w:p w:rsidR="008D2E4B" w:rsidRPr="00A85297" w:rsidRDefault="008D2E4B" w:rsidP="008D2E4B">
      <w:pPr>
        <w:tabs>
          <w:tab w:val="left" w:pos="6855"/>
        </w:tabs>
        <w:spacing w:line="60" w:lineRule="auto"/>
        <w:rPr>
          <w:rFonts w:ascii="微软雅黑" w:eastAsia="微软雅黑" w:hAnsi="微软雅黑" w:cs="Arial"/>
          <w:kern w:val="0"/>
          <w:sz w:val="24"/>
          <w:szCs w:val="24"/>
        </w:rPr>
      </w:pPr>
      <w:r w:rsidRPr="00A85297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保证金缴纳：投标保证金0万元；履约保证金0万元，具体以招标说明书为准。</w:t>
      </w:r>
    </w:p>
    <w:p w:rsidR="001472D3" w:rsidRDefault="00D76A62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left="360" w:hangingChars="150" w:hanging="360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服务商资质要求：</w:t>
      </w:r>
    </w:p>
    <w:p w:rsidR="001472D3" w:rsidRPr="00A32671" w:rsidRDefault="00A32671" w:rsidP="00A32671">
      <w:pPr>
        <w:widowControl/>
        <w:autoSpaceDE w:val="0"/>
        <w:autoSpaceDN w:val="0"/>
        <w:adjustRightInd w:val="0"/>
        <w:snapToGrid w:val="0"/>
        <w:ind w:firstLineChars="150" w:firstLine="36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 w:rsidR="00456AC7"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有效的营业执照</w:t>
      </w:r>
      <w:r w:rsidR="003A6AC4"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：</w:t>
      </w:r>
      <w:r w:rsidR="00456AC7"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具备电力供应或售电服务类营业范围。</w:t>
      </w:r>
    </w:p>
    <w:p w:rsidR="00A32671" w:rsidRPr="00A32671" w:rsidRDefault="00A32671" w:rsidP="00A32671">
      <w:pPr>
        <w:widowControl/>
        <w:autoSpaceDE w:val="0"/>
        <w:autoSpaceDN w:val="0"/>
        <w:adjustRightInd w:val="0"/>
        <w:snapToGrid w:val="0"/>
        <w:ind w:firstLineChars="150" w:firstLine="36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B、</w:t>
      </w:r>
      <w:proofErr w:type="gramStart"/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经国网四川电力交易中心</w:t>
      </w:r>
      <w:proofErr w:type="gramEnd"/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电力交易平台网址</w:t>
      </w:r>
    </w:p>
    <w:p w:rsidR="00A32671" w:rsidRDefault="00A32671" w:rsidP="00A32671">
      <w:pPr>
        <w:widowControl/>
        <w:autoSpaceDE w:val="0"/>
        <w:autoSpaceDN w:val="0"/>
        <w:adjustRightInd w:val="0"/>
        <w:snapToGrid w:val="0"/>
        <w:ind w:leftChars="250" w:left="645" w:hangingChars="50" w:hanging="12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（</w:t>
      </w:r>
      <w:hyperlink r:id="rId10" w:history="1">
        <w:r w:rsidRPr="004C66B7">
          <w:rPr>
            <w:rStyle w:val="af"/>
            <w:rFonts w:ascii="微软雅黑" w:eastAsia="微软雅黑" w:hAnsi="微软雅黑" w:cs="宋体"/>
            <w:bCs/>
            <w:snapToGrid w:val="0"/>
            <w:kern w:val="0"/>
            <w:sz w:val="24"/>
            <w:szCs w:val="24"/>
          </w:rPr>
          <w:t>https://pmos.sc.sgcc.com.cn/pmos/index/login.jsp?redirecturl=http%3A%2F%2Fpmos.sc.sgcc.com.cn%3A80%2F</w:t>
        </w:r>
      </w:hyperlink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）</w:t>
      </w:r>
      <w:r w:rsidRPr="00A32671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公示允许的售电单位</w:t>
      </w:r>
    </w:p>
    <w:p w:rsidR="006E32B8" w:rsidRDefault="006E32B8" w:rsidP="006E32B8">
      <w:pPr>
        <w:widowControl/>
        <w:autoSpaceDE w:val="0"/>
        <w:autoSpaceDN w:val="0"/>
        <w:adjustRightInd w:val="0"/>
        <w:snapToGrid w:val="0"/>
        <w:ind w:firstLineChars="150" w:firstLine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C、</w:t>
      </w:r>
      <w:r w:rsidRPr="00362E29">
        <w:rPr>
          <w:rFonts w:ascii="微软雅黑" w:eastAsia="微软雅黑" w:hAnsi="微软雅黑" w:hint="eastAsia"/>
          <w:sz w:val="24"/>
          <w:szCs w:val="24"/>
        </w:rPr>
        <w:t>执业年限</w:t>
      </w:r>
      <w:r>
        <w:rPr>
          <w:rFonts w:ascii="微软雅黑" w:eastAsia="微软雅黑" w:hAnsi="微软雅黑" w:hint="eastAsia"/>
          <w:sz w:val="24"/>
          <w:szCs w:val="24"/>
        </w:rPr>
        <w:t>：3年</w:t>
      </w:r>
      <w:r w:rsidR="004F551A">
        <w:rPr>
          <w:rFonts w:ascii="微软雅黑" w:eastAsia="微软雅黑" w:hAnsi="微软雅黑" w:hint="eastAsia"/>
          <w:sz w:val="24"/>
          <w:szCs w:val="24"/>
        </w:rPr>
        <w:t>及</w:t>
      </w:r>
      <w:r>
        <w:rPr>
          <w:rFonts w:ascii="微软雅黑" w:eastAsia="微软雅黑" w:hAnsi="微软雅黑" w:hint="eastAsia"/>
          <w:sz w:val="24"/>
          <w:szCs w:val="24"/>
        </w:rPr>
        <w:t>以上</w:t>
      </w:r>
    </w:p>
    <w:p w:rsidR="006E32B8" w:rsidRDefault="006E32B8" w:rsidP="006E32B8">
      <w:pPr>
        <w:widowControl/>
        <w:autoSpaceDE w:val="0"/>
        <w:autoSpaceDN w:val="0"/>
        <w:adjustRightInd w:val="0"/>
        <w:snapToGrid w:val="0"/>
        <w:ind w:firstLineChars="150" w:firstLine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D、</w:t>
      </w:r>
      <w:r w:rsidRPr="00362E29">
        <w:rPr>
          <w:rFonts w:ascii="微软雅黑" w:eastAsia="微软雅黑" w:hAnsi="微软雅黑" w:hint="eastAsia"/>
          <w:sz w:val="24"/>
          <w:szCs w:val="24"/>
        </w:rPr>
        <w:t>注册资本：</w:t>
      </w:r>
      <w:r>
        <w:rPr>
          <w:rFonts w:ascii="微软雅黑" w:eastAsia="微软雅黑" w:hAnsi="微软雅黑" w:hint="eastAsia"/>
          <w:sz w:val="24"/>
          <w:szCs w:val="24"/>
        </w:rPr>
        <w:t>≥</w:t>
      </w:r>
      <w:r w:rsidR="000E6027"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000万人民币</w:t>
      </w:r>
    </w:p>
    <w:p w:rsidR="000E6027" w:rsidRPr="000E6027" w:rsidRDefault="000E6027" w:rsidP="006E32B8">
      <w:pPr>
        <w:widowControl/>
        <w:autoSpaceDE w:val="0"/>
        <w:autoSpaceDN w:val="0"/>
        <w:adjustRightInd w:val="0"/>
        <w:snapToGrid w:val="0"/>
        <w:ind w:firstLineChars="150" w:firstLine="36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E、上年度售电量≥30亿千瓦时</w:t>
      </w:r>
    </w:p>
    <w:p w:rsidR="001472D3" w:rsidRDefault="00D76A62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3、报名方式：</w:t>
      </w:r>
    </w:p>
    <w:p w:rsidR="00A85297" w:rsidRPr="00E207CE" w:rsidRDefault="00A85297" w:rsidP="00A85297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E207CE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E207CE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hint="eastAsia"/>
          <w:sz w:val="24"/>
        </w:rPr>
        <w:t>陈宇</w:t>
      </w:r>
    </w:p>
    <w:p w:rsidR="00A85297" w:rsidRPr="008347F2" w:rsidRDefault="00A85297" w:rsidP="00A85297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E207CE">
        <w:rPr>
          <w:rFonts w:ascii="微软雅黑" w:eastAsia="微软雅黑" w:hAnsi="微软雅黑" w:cs="Arial"/>
        </w:rPr>
        <w:t>B</w:t>
      </w:r>
      <w:r w:rsidRPr="00E207CE">
        <w:rPr>
          <w:rFonts w:ascii="微软雅黑" w:eastAsia="微软雅黑" w:hAnsi="微软雅黑" w:cs="Arial" w:hint="eastAsia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A85297" w:rsidRPr="008347F2" w:rsidRDefault="00A85297" w:rsidP="00A8529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207CE">
        <w:rPr>
          <w:rFonts w:ascii="微软雅黑" w:eastAsia="微软雅黑" w:hAnsi="微软雅黑" w:cs="Arial" w:hint="eastAsia"/>
          <w:kern w:val="0"/>
          <w:sz w:val="24"/>
          <w:szCs w:val="24"/>
        </w:rPr>
        <w:t>C、邮箱：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A85297" w:rsidRPr="00E207CE" w:rsidRDefault="00A85297" w:rsidP="00A85297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E207CE">
        <w:rPr>
          <w:rFonts w:ascii="微软雅黑" w:eastAsia="微软雅黑" w:hAnsi="微软雅黑" w:cs="Arial" w:hint="eastAsia"/>
          <w:kern w:val="0"/>
          <w:sz w:val="24"/>
          <w:szCs w:val="24"/>
        </w:rPr>
        <w:t>D、报名时间：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A85297" w:rsidRPr="00E207CE" w:rsidRDefault="00A85297" w:rsidP="00A85297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E207CE">
        <w:rPr>
          <w:rFonts w:ascii="微软雅黑" w:eastAsia="微软雅黑" w:hAnsi="微软雅黑" w:cs="Arial" w:hint="eastAsia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  <w:r w:rsidRPr="00E207CE">
        <w:rPr>
          <w:rFonts w:ascii="微软雅黑" w:eastAsia="微软雅黑" w:hAnsi="微软雅黑" w:cs="Arial"/>
          <w:kern w:val="0"/>
          <w:sz w:val="24"/>
          <w:szCs w:val="24"/>
        </w:rPr>
        <w:tab/>
      </w:r>
    </w:p>
    <w:p w:rsidR="001472D3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1472D3" w:rsidRPr="003A6AC4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1472D3" w:rsidRPr="003A6AC4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472D3" w:rsidRDefault="00D76A6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472D3" w:rsidRDefault="001472D3" w:rsidP="00F61143">
      <w:pPr>
        <w:spacing w:line="360" w:lineRule="exact"/>
        <w:rPr>
          <w:b/>
          <w:color w:val="3333FF"/>
          <w:sz w:val="24"/>
        </w:rPr>
      </w:pPr>
    </w:p>
    <w:p w:rsidR="00F61143" w:rsidRDefault="00F61143" w:rsidP="00F61143">
      <w:pPr>
        <w:spacing w:line="360" w:lineRule="exact"/>
        <w:rPr>
          <w:b/>
          <w:color w:val="3333FF"/>
          <w:sz w:val="24"/>
        </w:rPr>
      </w:pPr>
    </w:p>
    <w:p w:rsidR="00F61143" w:rsidRDefault="00F61143" w:rsidP="00F61143">
      <w:pPr>
        <w:spacing w:line="360" w:lineRule="exact"/>
        <w:rPr>
          <w:b/>
          <w:color w:val="3333FF"/>
          <w:sz w:val="24"/>
        </w:rPr>
      </w:pPr>
    </w:p>
    <w:p w:rsidR="005216E2" w:rsidRPr="004E68CA" w:rsidRDefault="005216E2" w:rsidP="005216E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5216E2" w:rsidRPr="00126EF2" w:rsidRDefault="005216E2" w:rsidP="005216E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5216E2">
        <w:rPr>
          <w:b/>
          <w:sz w:val="28"/>
          <w:szCs w:val="28"/>
          <w:u w:val="single"/>
        </w:rPr>
        <w:t xml:space="preserve"> </w:t>
      </w:r>
      <w:r w:rsidRPr="005216E2">
        <w:rPr>
          <w:rFonts w:ascii="微软雅黑" w:eastAsia="微软雅黑" w:hAnsi="微软雅黑" w:cs="宋体" w:hint="eastAsia"/>
          <w:bCs/>
          <w:snapToGrid w:val="0"/>
          <w:kern w:val="0"/>
          <w:sz w:val="20"/>
          <w:u w:val="single"/>
        </w:rPr>
        <w:t>2022年电力直接交易购电服务项目</w:t>
      </w:r>
      <w:r w:rsidRPr="005216E2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216E2" w:rsidRPr="00840659" w:rsidTr="009B7102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216E2" w:rsidRPr="003B73FA" w:rsidRDefault="005216E2" w:rsidP="009B7102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216E2" w:rsidRPr="00840659" w:rsidTr="009B7102">
        <w:trPr>
          <w:trHeight w:val="523"/>
        </w:trPr>
        <w:tc>
          <w:tcPr>
            <w:tcW w:w="534" w:type="dxa"/>
            <w:vMerge w:val="restart"/>
            <w:vAlign w:val="center"/>
          </w:tcPr>
          <w:p w:rsidR="005216E2" w:rsidRPr="00840659" w:rsidRDefault="005216E2" w:rsidP="009B710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59"/>
        </w:trPr>
        <w:tc>
          <w:tcPr>
            <w:tcW w:w="534" w:type="dxa"/>
            <w:vMerge/>
            <w:vAlign w:val="center"/>
          </w:tcPr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59"/>
        </w:trPr>
        <w:tc>
          <w:tcPr>
            <w:tcW w:w="534" w:type="dxa"/>
            <w:vMerge/>
            <w:vAlign w:val="center"/>
          </w:tcPr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16E2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40"/>
        </w:trPr>
        <w:tc>
          <w:tcPr>
            <w:tcW w:w="534" w:type="dxa"/>
            <w:vMerge w:val="restart"/>
            <w:vAlign w:val="center"/>
          </w:tcPr>
          <w:p w:rsidR="005216E2" w:rsidRPr="00840659" w:rsidRDefault="005216E2" w:rsidP="009B710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40"/>
        </w:trPr>
        <w:tc>
          <w:tcPr>
            <w:tcW w:w="534" w:type="dxa"/>
            <w:vMerge/>
            <w:vAlign w:val="center"/>
          </w:tcPr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40"/>
        </w:trPr>
        <w:tc>
          <w:tcPr>
            <w:tcW w:w="534" w:type="dxa"/>
            <w:vMerge/>
            <w:vAlign w:val="center"/>
          </w:tcPr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40"/>
        </w:trPr>
        <w:tc>
          <w:tcPr>
            <w:tcW w:w="534" w:type="dxa"/>
            <w:vMerge/>
            <w:vAlign w:val="center"/>
          </w:tcPr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40"/>
        </w:trPr>
        <w:tc>
          <w:tcPr>
            <w:tcW w:w="534" w:type="dxa"/>
            <w:vMerge/>
            <w:vAlign w:val="center"/>
          </w:tcPr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16E2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40"/>
        </w:trPr>
        <w:tc>
          <w:tcPr>
            <w:tcW w:w="534" w:type="dxa"/>
            <w:vMerge/>
            <w:vAlign w:val="center"/>
          </w:tcPr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5216E2" w:rsidRPr="00840659" w:rsidRDefault="005216E2" w:rsidP="009B7102">
            <w:pPr>
              <w:rPr>
                <w:bCs/>
                <w:sz w:val="18"/>
                <w:szCs w:val="18"/>
              </w:rPr>
            </w:pPr>
          </w:p>
        </w:tc>
      </w:tr>
      <w:tr w:rsidR="005216E2" w:rsidRPr="00840659" w:rsidTr="009B7102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216E2" w:rsidRPr="003B73FA" w:rsidRDefault="005216E2" w:rsidP="009B7102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216E2" w:rsidRPr="00840659" w:rsidTr="009B7102">
        <w:trPr>
          <w:trHeight w:val="405"/>
        </w:trPr>
        <w:tc>
          <w:tcPr>
            <w:tcW w:w="10591" w:type="dxa"/>
            <w:gridSpan w:val="4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216E2" w:rsidRPr="00840659" w:rsidTr="009B7102">
        <w:trPr>
          <w:trHeight w:val="405"/>
        </w:trPr>
        <w:tc>
          <w:tcPr>
            <w:tcW w:w="10591" w:type="dxa"/>
            <w:gridSpan w:val="4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216E2" w:rsidRPr="00840659" w:rsidTr="009B7102">
        <w:trPr>
          <w:trHeight w:val="405"/>
        </w:trPr>
        <w:tc>
          <w:tcPr>
            <w:tcW w:w="10591" w:type="dxa"/>
            <w:gridSpan w:val="4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216E2" w:rsidRPr="00840659" w:rsidTr="009B7102">
        <w:trPr>
          <w:trHeight w:val="405"/>
        </w:trPr>
        <w:tc>
          <w:tcPr>
            <w:tcW w:w="10591" w:type="dxa"/>
            <w:gridSpan w:val="4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216E2" w:rsidRPr="00840659" w:rsidTr="009B7102">
        <w:trPr>
          <w:trHeight w:val="405"/>
        </w:trPr>
        <w:tc>
          <w:tcPr>
            <w:tcW w:w="10591" w:type="dxa"/>
            <w:gridSpan w:val="4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216E2" w:rsidRPr="00840659" w:rsidTr="009B7102">
        <w:trPr>
          <w:trHeight w:val="405"/>
        </w:trPr>
        <w:tc>
          <w:tcPr>
            <w:tcW w:w="10591" w:type="dxa"/>
            <w:gridSpan w:val="4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216E2" w:rsidRPr="00840659" w:rsidTr="009B7102">
        <w:trPr>
          <w:trHeight w:val="405"/>
        </w:trPr>
        <w:tc>
          <w:tcPr>
            <w:tcW w:w="10591" w:type="dxa"/>
            <w:gridSpan w:val="4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216E2" w:rsidRPr="00840659" w:rsidTr="009B7102">
        <w:trPr>
          <w:trHeight w:val="405"/>
        </w:trPr>
        <w:tc>
          <w:tcPr>
            <w:tcW w:w="10591" w:type="dxa"/>
            <w:gridSpan w:val="4"/>
            <w:vAlign w:val="center"/>
          </w:tcPr>
          <w:p w:rsidR="005216E2" w:rsidRPr="00840659" w:rsidRDefault="005216E2" w:rsidP="009B71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5216E2" w:rsidRPr="00840659" w:rsidTr="009B7102">
        <w:trPr>
          <w:trHeight w:val="991"/>
        </w:trPr>
        <w:tc>
          <w:tcPr>
            <w:tcW w:w="2093" w:type="dxa"/>
            <w:gridSpan w:val="2"/>
            <w:vAlign w:val="center"/>
          </w:tcPr>
          <w:p w:rsidR="005216E2" w:rsidRPr="00840659" w:rsidRDefault="005216E2" w:rsidP="009B710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  <w:p w:rsidR="005216E2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  <w:p w:rsidR="005216E2" w:rsidRDefault="005216E2" w:rsidP="009B7102">
            <w:pPr>
              <w:rPr>
                <w:bCs/>
                <w:sz w:val="18"/>
                <w:szCs w:val="18"/>
              </w:rPr>
            </w:pPr>
          </w:p>
          <w:p w:rsidR="005216E2" w:rsidRPr="00840659" w:rsidRDefault="005216E2" w:rsidP="009B710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5216E2" w:rsidRDefault="005216E2" w:rsidP="005216E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5216E2" w:rsidRDefault="005216E2" w:rsidP="005216E2">
      <w:pPr>
        <w:autoSpaceDE w:val="0"/>
        <w:autoSpaceDN w:val="0"/>
        <w:jc w:val="center"/>
        <w:rPr>
          <w:sz w:val="36"/>
          <w:szCs w:val="36"/>
        </w:rPr>
      </w:pPr>
    </w:p>
    <w:p w:rsidR="005216E2" w:rsidRDefault="005216E2" w:rsidP="005216E2">
      <w:pPr>
        <w:autoSpaceDE w:val="0"/>
        <w:autoSpaceDN w:val="0"/>
        <w:jc w:val="center"/>
        <w:rPr>
          <w:sz w:val="36"/>
          <w:szCs w:val="36"/>
        </w:rPr>
      </w:pPr>
    </w:p>
    <w:p w:rsidR="005216E2" w:rsidRDefault="005216E2" w:rsidP="005216E2">
      <w:pPr>
        <w:autoSpaceDE w:val="0"/>
        <w:autoSpaceDN w:val="0"/>
        <w:jc w:val="center"/>
        <w:rPr>
          <w:sz w:val="36"/>
          <w:szCs w:val="36"/>
        </w:rPr>
      </w:pPr>
    </w:p>
    <w:p w:rsidR="005216E2" w:rsidRDefault="005216E2" w:rsidP="005216E2">
      <w:pPr>
        <w:autoSpaceDE w:val="0"/>
        <w:autoSpaceDN w:val="0"/>
        <w:jc w:val="center"/>
        <w:rPr>
          <w:sz w:val="36"/>
          <w:szCs w:val="36"/>
        </w:rPr>
      </w:pPr>
    </w:p>
    <w:p w:rsidR="005216E2" w:rsidRDefault="005216E2" w:rsidP="005216E2">
      <w:pPr>
        <w:autoSpaceDE w:val="0"/>
        <w:autoSpaceDN w:val="0"/>
        <w:jc w:val="center"/>
        <w:rPr>
          <w:sz w:val="36"/>
          <w:szCs w:val="36"/>
        </w:rPr>
      </w:pPr>
    </w:p>
    <w:p w:rsidR="005216E2" w:rsidRPr="0058355D" w:rsidRDefault="005216E2" w:rsidP="005216E2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5216E2" w:rsidRDefault="005216E2" w:rsidP="005216E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5216E2" w:rsidRDefault="005216E2" w:rsidP="005216E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5216E2" w:rsidRDefault="005216E2" w:rsidP="005216E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5216E2" w:rsidRPr="00014B24" w:rsidRDefault="005216E2" w:rsidP="005216E2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5216E2" w:rsidRDefault="005216E2" w:rsidP="005216E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5216E2" w:rsidRDefault="005216E2" w:rsidP="005216E2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5216E2" w:rsidRDefault="005216E2" w:rsidP="005216E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5216E2" w:rsidRDefault="005216E2" w:rsidP="005216E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5216E2" w:rsidRPr="000774DA" w:rsidRDefault="005216E2" w:rsidP="005216E2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Pr="00FE7F6F">
        <w:rPr>
          <w:rFonts w:ascii="宋体" w:hAnsi="宋体" w:hint="eastAsia"/>
          <w:b/>
          <w:bCs/>
          <w:sz w:val="28"/>
          <w:u w:val="single"/>
        </w:rPr>
        <w:t>成都统一企业食品有限公司</w:t>
      </w:r>
      <w:r w:rsidR="00175578" w:rsidRPr="00FE7F6F">
        <w:rPr>
          <w:rFonts w:ascii="宋体" w:hAnsi="宋体" w:cs="宋体" w:hint="eastAsia"/>
          <w:b/>
          <w:bCs/>
          <w:snapToGrid w:val="0"/>
          <w:kern w:val="0"/>
          <w:sz w:val="28"/>
          <w:szCs w:val="28"/>
          <w:u w:val="single"/>
        </w:rPr>
        <w:t>2022年电力直接交易购电</w:t>
      </w:r>
      <w:r w:rsidRPr="00FE7F6F">
        <w:rPr>
          <w:rFonts w:ascii="宋体" w:hAnsi="宋体" w:hint="eastAsia"/>
          <w:b/>
          <w:bCs/>
          <w:sz w:val="28"/>
          <w:u w:val="single"/>
        </w:rPr>
        <w:t>服务项目</w:t>
      </w:r>
      <w:r w:rsidRPr="00FE7F6F">
        <w:rPr>
          <w:rFonts w:ascii="宋体" w:hAnsi="宋体"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5216E2" w:rsidRDefault="005216E2" w:rsidP="005216E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5216E2" w:rsidRDefault="005216E2" w:rsidP="005216E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5216E2" w:rsidRDefault="005216E2" w:rsidP="005216E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5216E2" w:rsidRPr="00A04459" w:rsidRDefault="005216E2" w:rsidP="005216E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28"/>
          <w:u w:val="single"/>
        </w:rPr>
        <w:t>成都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统一企业食品有限公司项目招标活动结束时止，如中标至与招标人签订项目合同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5216E2" w:rsidRDefault="005216E2" w:rsidP="005216E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5216E2" w:rsidRDefault="005216E2" w:rsidP="005216E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5216E2" w:rsidRPr="00E118B2" w:rsidRDefault="005216E2" w:rsidP="005216E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5216E2" w:rsidRPr="005F33B1" w:rsidRDefault="005216E2" w:rsidP="005216E2">
      <w:pPr>
        <w:spacing w:line="240" w:lineRule="atLeast"/>
      </w:pPr>
    </w:p>
    <w:p w:rsidR="00F61143" w:rsidRDefault="00F61143" w:rsidP="00F61143">
      <w:pPr>
        <w:spacing w:line="360" w:lineRule="exact"/>
        <w:rPr>
          <w:b/>
          <w:color w:val="3333FF"/>
          <w:sz w:val="24"/>
        </w:rPr>
      </w:pPr>
    </w:p>
    <w:p w:rsidR="00A307BE" w:rsidRDefault="00A307BE" w:rsidP="00A32671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1472D3" w:rsidRDefault="001472D3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1472D3" w:rsidRDefault="001472D3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1472D3" w:rsidSect="00165425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F55" w:rsidRDefault="00290F55">
      <w:r>
        <w:separator/>
      </w:r>
    </w:p>
  </w:endnote>
  <w:endnote w:type="continuationSeparator" w:id="0">
    <w:p w:rsidR="00290F55" w:rsidRDefault="0029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D76A62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901BC">
      <w:rPr>
        <w:sz w:val="20"/>
      </w:rPr>
      <w:fldChar w:fldCharType="begin"/>
    </w:r>
    <w:r>
      <w:rPr>
        <w:sz w:val="20"/>
      </w:rPr>
      <w:instrText xml:space="preserve"> page </w:instrText>
    </w:r>
    <w:r w:rsidR="00E901BC">
      <w:rPr>
        <w:sz w:val="20"/>
      </w:rPr>
      <w:fldChar w:fldCharType="separate"/>
    </w:r>
    <w:r w:rsidR="00A85297">
      <w:rPr>
        <w:noProof/>
        <w:sz w:val="20"/>
      </w:rPr>
      <w:t>1</w:t>
    </w:r>
    <w:r w:rsidR="00E901BC">
      <w:rPr>
        <w:sz w:val="20"/>
      </w:rPr>
      <w:fldChar w:fldCharType="end"/>
    </w:r>
    <w:r>
      <w:rPr>
        <w:sz w:val="20"/>
      </w:rPr>
      <w:t xml:space="preserve"> / </w:t>
    </w:r>
    <w:r w:rsidR="00E901BC">
      <w:rPr>
        <w:sz w:val="20"/>
      </w:rPr>
      <w:fldChar w:fldCharType="begin"/>
    </w:r>
    <w:r>
      <w:rPr>
        <w:sz w:val="20"/>
      </w:rPr>
      <w:instrText xml:space="preserve"> numpages </w:instrText>
    </w:r>
    <w:r w:rsidR="00E901BC">
      <w:rPr>
        <w:sz w:val="20"/>
      </w:rPr>
      <w:fldChar w:fldCharType="separate"/>
    </w:r>
    <w:r w:rsidR="00A85297">
      <w:rPr>
        <w:noProof/>
        <w:sz w:val="20"/>
      </w:rPr>
      <w:t>3</w:t>
    </w:r>
    <w:r w:rsidR="00E901B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F55" w:rsidRDefault="00290F55">
      <w:r>
        <w:separator/>
      </w:r>
    </w:p>
  </w:footnote>
  <w:footnote w:type="continuationSeparator" w:id="0">
    <w:p w:rsidR="00290F55" w:rsidRDefault="0029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A66"/>
    <w:multiLevelType w:val="singleLevel"/>
    <w:tmpl w:val="0E8ABE7A"/>
    <w:lvl w:ilvl="0">
      <w:start w:val="1"/>
      <w:numFmt w:val="upperLetter"/>
      <w:suff w:val="nothing"/>
      <w:lvlText w:val="%1、"/>
      <w:lvlJc w:val="left"/>
    </w:lvl>
  </w:abstractNum>
  <w:abstractNum w:abstractNumId="1">
    <w:nsid w:val="0E8ABE7A"/>
    <w:multiLevelType w:val="singleLevel"/>
    <w:tmpl w:val="0E8ABE7A"/>
    <w:lvl w:ilvl="0">
      <w:start w:val="1"/>
      <w:numFmt w:val="upperLetter"/>
      <w:suff w:val="nothing"/>
      <w:lvlText w:val="%1、"/>
      <w:lvlJc w:val="left"/>
    </w:lvl>
  </w:abstractNum>
  <w:abstractNum w:abstractNumId="2">
    <w:nsid w:val="337979BF"/>
    <w:multiLevelType w:val="singleLevel"/>
    <w:tmpl w:val="0E8ABE7A"/>
    <w:lvl w:ilvl="0">
      <w:start w:val="1"/>
      <w:numFmt w:val="upperLetter"/>
      <w:suff w:val="nothing"/>
      <w:lvlText w:val="%1、"/>
      <w:lvlJc w:val="left"/>
    </w:lvl>
  </w:abstractNum>
  <w:abstractNum w:abstractNumId="3">
    <w:nsid w:val="39AAE3BF"/>
    <w:multiLevelType w:val="singleLevel"/>
    <w:tmpl w:val="39AAE3BF"/>
    <w:lvl w:ilvl="0">
      <w:start w:val="2"/>
      <w:numFmt w:val="decimal"/>
      <w:suff w:val="nothing"/>
      <w:lvlText w:val="%1、"/>
      <w:lvlJc w:val="left"/>
    </w:lvl>
  </w:abstractNum>
  <w:abstractNum w:abstractNumId="4">
    <w:nsid w:val="479F56B6"/>
    <w:multiLevelType w:val="hybridMultilevel"/>
    <w:tmpl w:val="CF128CC2"/>
    <w:lvl w:ilvl="0" w:tplc="5F54973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0" w:hanging="420"/>
      </w:pPr>
    </w:lvl>
    <w:lvl w:ilvl="2" w:tplc="0409001B" w:tentative="1">
      <w:start w:val="1"/>
      <w:numFmt w:val="lowerRoman"/>
      <w:lvlText w:val="%3."/>
      <w:lvlJc w:val="righ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9" w:tentative="1">
      <w:start w:val="1"/>
      <w:numFmt w:val="lowerLetter"/>
      <w:lvlText w:val="%5)"/>
      <w:lvlJc w:val="left"/>
      <w:pPr>
        <w:ind w:left="2930" w:hanging="420"/>
      </w:pPr>
    </w:lvl>
    <w:lvl w:ilvl="5" w:tplc="0409001B" w:tentative="1">
      <w:start w:val="1"/>
      <w:numFmt w:val="lowerRoman"/>
      <w:lvlText w:val="%6."/>
      <w:lvlJc w:val="righ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9" w:tentative="1">
      <w:start w:val="1"/>
      <w:numFmt w:val="lowerLetter"/>
      <w:lvlText w:val="%8)"/>
      <w:lvlJc w:val="left"/>
      <w:pPr>
        <w:ind w:left="4190" w:hanging="420"/>
      </w:pPr>
    </w:lvl>
    <w:lvl w:ilvl="8" w:tplc="0409001B" w:tentative="1">
      <w:start w:val="1"/>
      <w:numFmt w:val="lowerRoman"/>
      <w:lvlText w:val="%9."/>
      <w:lvlJc w:val="right"/>
      <w:pPr>
        <w:ind w:left="461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5363"/>
    <w:rsid w:val="00015817"/>
    <w:rsid w:val="000209C0"/>
    <w:rsid w:val="00021910"/>
    <w:rsid w:val="00030AA8"/>
    <w:rsid w:val="00030B76"/>
    <w:rsid w:val="00033555"/>
    <w:rsid w:val="00033E9D"/>
    <w:rsid w:val="00033FB1"/>
    <w:rsid w:val="00042604"/>
    <w:rsid w:val="0004354F"/>
    <w:rsid w:val="00052B72"/>
    <w:rsid w:val="000576C9"/>
    <w:rsid w:val="0005777D"/>
    <w:rsid w:val="00057D40"/>
    <w:rsid w:val="00060B70"/>
    <w:rsid w:val="0006113A"/>
    <w:rsid w:val="000612B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85A"/>
    <w:rsid w:val="000957E7"/>
    <w:rsid w:val="000A0A57"/>
    <w:rsid w:val="000A0EC3"/>
    <w:rsid w:val="000A30F6"/>
    <w:rsid w:val="000A6FD5"/>
    <w:rsid w:val="000A7057"/>
    <w:rsid w:val="000B00DC"/>
    <w:rsid w:val="000B5B60"/>
    <w:rsid w:val="000B7787"/>
    <w:rsid w:val="000B7818"/>
    <w:rsid w:val="000B7834"/>
    <w:rsid w:val="000B7E87"/>
    <w:rsid w:val="000C1552"/>
    <w:rsid w:val="000C1BF3"/>
    <w:rsid w:val="000C2AF4"/>
    <w:rsid w:val="000C3EF6"/>
    <w:rsid w:val="000D09A6"/>
    <w:rsid w:val="000D10F6"/>
    <w:rsid w:val="000D3CF1"/>
    <w:rsid w:val="000D4571"/>
    <w:rsid w:val="000D5D88"/>
    <w:rsid w:val="000D74DD"/>
    <w:rsid w:val="000E01FA"/>
    <w:rsid w:val="000E1787"/>
    <w:rsid w:val="000E6027"/>
    <w:rsid w:val="000F14F5"/>
    <w:rsid w:val="000F22C6"/>
    <w:rsid w:val="000F317B"/>
    <w:rsid w:val="000F7D74"/>
    <w:rsid w:val="00104598"/>
    <w:rsid w:val="00105415"/>
    <w:rsid w:val="00106B05"/>
    <w:rsid w:val="001139CE"/>
    <w:rsid w:val="00120DCE"/>
    <w:rsid w:val="00120EA5"/>
    <w:rsid w:val="001211E1"/>
    <w:rsid w:val="00122579"/>
    <w:rsid w:val="0012495B"/>
    <w:rsid w:val="0012579B"/>
    <w:rsid w:val="00126EF2"/>
    <w:rsid w:val="00127CAC"/>
    <w:rsid w:val="0013021E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2D3"/>
    <w:rsid w:val="0014742B"/>
    <w:rsid w:val="00147A1C"/>
    <w:rsid w:val="00150662"/>
    <w:rsid w:val="001540C9"/>
    <w:rsid w:val="00160901"/>
    <w:rsid w:val="00164BBB"/>
    <w:rsid w:val="00164DCE"/>
    <w:rsid w:val="00165425"/>
    <w:rsid w:val="00167642"/>
    <w:rsid w:val="00167BD4"/>
    <w:rsid w:val="001703FC"/>
    <w:rsid w:val="00173546"/>
    <w:rsid w:val="00174DAB"/>
    <w:rsid w:val="00175088"/>
    <w:rsid w:val="00175578"/>
    <w:rsid w:val="00180B73"/>
    <w:rsid w:val="00183A9A"/>
    <w:rsid w:val="00184843"/>
    <w:rsid w:val="00185600"/>
    <w:rsid w:val="00191559"/>
    <w:rsid w:val="00191DA9"/>
    <w:rsid w:val="001924FF"/>
    <w:rsid w:val="00196A2F"/>
    <w:rsid w:val="001978BC"/>
    <w:rsid w:val="001A0530"/>
    <w:rsid w:val="001A10C2"/>
    <w:rsid w:val="001A45BF"/>
    <w:rsid w:val="001A5143"/>
    <w:rsid w:val="001A53F1"/>
    <w:rsid w:val="001A54BC"/>
    <w:rsid w:val="001A64DA"/>
    <w:rsid w:val="001A6B5B"/>
    <w:rsid w:val="001C0DE2"/>
    <w:rsid w:val="001C1EC2"/>
    <w:rsid w:val="001C54D3"/>
    <w:rsid w:val="001C654D"/>
    <w:rsid w:val="001D2CFE"/>
    <w:rsid w:val="001D3D9D"/>
    <w:rsid w:val="001D51C5"/>
    <w:rsid w:val="001D742D"/>
    <w:rsid w:val="001E07F6"/>
    <w:rsid w:val="001E3321"/>
    <w:rsid w:val="001E5111"/>
    <w:rsid w:val="001F1FE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80A"/>
    <w:rsid w:val="002533B4"/>
    <w:rsid w:val="0025478D"/>
    <w:rsid w:val="0025640E"/>
    <w:rsid w:val="0026085E"/>
    <w:rsid w:val="00261783"/>
    <w:rsid w:val="0026205C"/>
    <w:rsid w:val="00262389"/>
    <w:rsid w:val="002627BD"/>
    <w:rsid w:val="00262B6D"/>
    <w:rsid w:val="0026602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0F5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0BB"/>
    <w:rsid w:val="002A5947"/>
    <w:rsid w:val="002A5BA1"/>
    <w:rsid w:val="002A5BBB"/>
    <w:rsid w:val="002A7A51"/>
    <w:rsid w:val="002B10CC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887"/>
    <w:rsid w:val="002E4D83"/>
    <w:rsid w:val="002E519F"/>
    <w:rsid w:val="002E5863"/>
    <w:rsid w:val="002E627B"/>
    <w:rsid w:val="002E67E3"/>
    <w:rsid w:val="002E6EC5"/>
    <w:rsid w:val="002E77C7"/>
    <w:rsid w:val="002F0547"/>
    <w:rsid w:val="002F1132"/>
    <w:rsid w:val="002F18A5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1A2E"/>
    <w:rsid w:val="00312338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0D5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2F0"/>
    <w:rsid w:val="00383359"/>
    <w:rsid w:val="0038726D"/>
    <w:rsid w:val="0039230C"/>
    <w:rsid w:val="003937CB"/>
    <w:rsid w:val="00393F71"/>
    <w:rsid w:val="003947CC"/>
    <w:rsid w:val="00397240"/>
    <w:rsid w:val="003A22FF"/>
    <w:rsid w:val="003A5EC0"/>
    <w:rsid w:val="003A6AC4"/>
    <w:rsid w:val="003A7504"/>
    <w:rsid w:val="003A7B47"/>
    <w:rsid w:val="003B4C2B"/>
    <w:rsid w:val="003B6181"/>
    <w:rsid w:val="003B7A32"/>
    <w:rsid w:val="003C0597"/>
    <w:rsid w:val="003C4BB8"/>
    <w:rsid w:val="003C5D17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6C16"/>
    <w:rsid w:val="003E7936"/>
    <w:rsid w:val="003F01BF"/>
    <w:rsid w:val="003F03A9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026"/>
    <w:rsid w:val="004451B8"/>
    <w:rsid w:val="00445DF8"/>
    <w:rsid w:val="00450E8A"/>
    <w:rsid w:val="00454988"/>
    <w:rsid w:val="00456AC7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D7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424"/>
    <w:rsid w:val="004F504F"/>
    <w:rsid w:val="004F551A"/>
    <w:rsid w:val="004F7063"/>
    <w:rsid w:val="00500E06"/>
    <w:rsid w:val="005013B2"/>
    <w:rsid w:val="0050172D"/>
    <w:rsid w:val="00504FB2"/>
    <w:rsid w:val="00505305"/>
    <w:rsid w:val="005053A1"/>
    <w:rsid w:val="00507FBA"/>
    <w:rsid w:val="00513002"/>
    <w:rsid w:val="0051427E"/>
    <w:rsid w:val="00514D5A"/>
    <w:rsid w:val="00514E0B"/>
    <w:rsid w:val="005216E2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471D"/>
    <w:rsid w:val="005A59EB"/>
    <w:rsid w:val="005A6126"/>
    <w:rsid w:val="005A6944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B7515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593"/>
    <w:rsid w:val="005E2BEE"/>
    <w:rsid w:val="005E366C"/>
    <w:rsid w:val="005E5701"/>
    <w:rsid w:val="005E5E38"/>
    <w:rsid w:val="005E5EA9"/>
    <w:rsid w:val="005E71C1"/>
    <w:rsid w:val="005F007B"/>
    <w:rsid w:val="005F156C"/>
    <w:rsid w:val="005F23C6"/>
    <w:rsid w:val="005F2BF2"/>
    <w:rsid w:val="005F4BF2"/>
    <w:rsid w:val="005F54ED"/>
    <w:rsid w:val="005F6D0C"/>
    <w:rsid w:val="006008D2"/>
    <w:rsid w:val="00600A6F"/>
    <w:rsid w:val="00602A36"/>
    <w:rsid w:val="00605DD4"/>
    <w:rsid w:val="00606825"/>
    <w:rsid w:val="006071BA"/>
    <w:rsid w:val="00607FC2"/>
    <w:rsid w:val="0061339C"/>
    <w:rsid w:val="00614F1C"/>
    <w:rsid w:val="00615F1D"/>
    <w:rsid w:val="00617CD8"/>
    <w:rsid w:val="00620AD9"/>
    <w:rsid w:val="0062212A"/>
    <w:rsid w:val="00624C28"/>
    <w:rsid w:val="006265DF"/>
    <w:rsid w:val="006304DC"/>
    <w:rsid w:val="006306F7"/>
    <w:rsid w:val="00633EDF"/>
    <w:rsid w:val="00634DE3"/>
    <w:rsid w:val="00635DAD"/>
    <w:rsid w:val="00636342"/>
    <w:rsid w:val="00636884"/>
    <w:rsid w:val="00636A91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3C3D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32B8"/>
    <w:rsid w:val="006E609F"/>
    <w:rsid w:val="006E7294"/>
    <w:rsid w:val="006E7521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2F36"/>
    <w:rsid w:val="00707927"/>
    <w:rsid w:val="007125E2"/>
    <w:rsid w:val="00714048"/>
    <w:rsid w:val="007178DA"/>
    <w:rsid w:val="00721608"/>
    <w:rsid w:val="00722FE3"/>
    <w:rsid w:val="00723AED"/>
    <w:rsid w:val="007244C1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0240"/>
    <w:rsid w:val="007525C5"/>
    <w:rsid w:val="00753334"/>
    <w:rsid w:val="007549CD"/>
    <w:rsid w:val="0075615B"/>
    <w:rsid w:val="007569B8"/>
    <w:rsid w:val="00756A76"/>
    <w:rsid w:val="00763494"/>
    <w:rsid w:val="00763BC6"/>
    <w:rsid w:val="00765F75"/>
    <w:rsid w:val="00770D7A"/>
    <w:rsid w:val="00770EA0"/>
    <w:rsid w:val="00773371"/>
    <w:rsid w:val="007747EC"/>
    <w:rsid w:val="00775192"/>
    <w:rsid w:val="007759AA"/>
    <w:rsid w:val="007769DC"/>
    <w:rsid w:val="0077713C"/>
    <w:rsid w:val="00780373"/>
    <w:rsid w:val="00781B6A"/>
    <w:rsid w:val="00781F11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1F96"/>
    <w:rsid w:val="007A7F59"/>
    <w:rsid w:val="007B1D37"/>
    <w:rsid w:val="007B3056"/>
    <w:rsid w:val="007B34BA"/>
    <w:rsid w:val="007B429B"/>
    <w:rsid w:val="007B4FFD"/>
    <w:rsid w:val="007B5AE1"/>
    <w:rsid w:val="007B6F5E"/>
    <w:rsid w:val="007C043C"/>
    <w:rsid w:val="007C2C9A"/>
    <w:rsid w:val="007C3661"/>
    <w:rsid w:val="007C5113"/>
    <w:rsid w:val="007C6450"/>
    <w:rsid w:val="007C67EE"/>
    <w:rsid w:val="007D3141"/>
    <w:rsid w:val="007D61D4"/>
    <w:rsid w:val="007D6C46"/>
    <w:rsid w:val="007E137C"/>
    <w:rsid w:val="007E3B16"/>
    <w:rsid w:val="007E3CB8"/>
    <w:rsid w:val="007E5084"/>
    <w:rsid w:val="007E5CCB"/>
    <w:rsid w:val="007E71C4"/>
    <w:rsid w:val="007F1679"/>
    <w:rsid w:val="007F3095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45DE5"/>
    <w:rsid w:val="00850599"/>
    <w:rsid w:val="00850871"/>
    <w:rsid w:val="00851254"/>
    <w:rsid w:val="00852B15"/>
    <w:rsid w:val="00853107"/>
    <w:rsid w:val="0085371C"/>
    <w:rsid w:val="00854FB9"/>
    <w:rsid w:val="00855A2F"/>
    <w:rsid w:val="00857751"/>
    <w:rsid w:val="00862CD3"/>
    <w:rsid w:val="0086357F"/>
    <w:rsid w:val="00864508"/>
    <w:rsid w:val="00866EFF"/>
    <w:rsid w:val="0087217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E4B"/>
    <w:rsid w:val="008D2FC2"/>
    <w:rsid w:val="008D5B62"/>
    <w:rsid w:val="008E0A3C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CB2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3CF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6BD"/>
    <w:rsid w:val="009C4C2B"/>
    <w:rsid w:val="009D0A27"/>
    <w:rsid w:val="009D1C76"/>
    <w:rsid w:val="009D1D20"/>
    <w:rsid w:val="009D5FB6"/>
    <w:rsid w:val="009E1440"/>
    <w:rsid w:val="009E2DE4"/>
    <w:rsid w:val="009E414D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0320"/>
    <w:rsid w:val="00A307BE"/>
    <w:rsid w:val="00A32671"/>
    <w:rsid w:val="00A34C12"/>
    <w:rsid w:val="00A3513C"/>
    <w:rsid w:val="00A368AE"/>
    <w:rsid w:val="00A37072"/>
    <w:rsid w:val="00A37C65"/>
    <w:rsid w:val="00A37D0A"/>
    <w:rsid w:val="00A414A4"/>
    <w:rsid w:val="00A42C5A"/>
    <w:rsid w:val="00A504F4"/>
    <w:rsid w:val="00A50683"/>
    <w:rsid w:val="00A50728"/>
    <w:rsid w:val="00A51E39"/>
    <w:rsid w:val="00A572BF"/>
    <w:rsid w:val="00A57DC4"/>
    <w:rsid w:val="00A57FE9"/>
    <w:rsid w:val="00A60D8E"/>
    <w:rsid w:val="00A63774"/>
    <w:rsid w:val="00A649B3"/>
    <w:rsid w:val="00A64D0F"/>
    <w:rsid w:val="00A71F2D"/>
    <w:rsid w:val="00A76839"/>
    <w:rsid w:val="00A76E59"/>
    <w:rsid w:val="00A80040"/>
    <w:rsid w:val="00A846AB"/>
    <w:rsid w:val="00A85297"/>
    <w:rsid w:val="00A85D10"/>
    <w:rsid w:val="00A869F9"/>
    <w:rsid w:val="00A90FB5"/>
    <w:rsid w:val="00A97AB6"/>
    <w:rsid w:val="00AA013E"/>
    <w:rsid w:val="00AA0E84"/>
    <w:rsid w:val="00AA2410"/>
    <w:rsid w:val="00AA7E17"/>
    <w:rsid w:val="00AB187D"/>
    <w:rsid w:val="00AB2551"/>
    <w:rsid w:val="00AB2EDF"/>
    <w:rsid w:val="00AB739C"/>
    <w:rsid w:val="00AB7D2D"/>
    <w:rsid w:val="00AB7F54"/>
    <w:rsid w:val="00AC188C"/>
    <w:rsid w:val="00AC2C25"/>
    <w:rsid w:val="00AC5F60"/>
    <w:rsid w:val="00AC7424"/>
    <w:rsid w:val="00AD2DBE"/>
    <w:rsid w:val="00AD2ED8"/>
    <w:rsid w:val="00AD3A28"/>
    <w:rsid w:val="00AD455B"/>
    <w:rsid w:val="00AD5221"/>
    <w:rsid w:val="00AD6FE3"/>
    <w:rsid w:val="00AD7DD6"/>
    <w:rsid w:val="00AD7E9E"/>
    <w:rsid w:val="00AE246E"/>
    <w:rsid w:val="00AE2F34"/>
    <w:rsid w:val="00AE4B11"/>
    <w:rsid w:val="00AE6577"/>
    <w:rsid w:val="00AF01E5"/>
    <w:rsid w:val="00AF171C"/>
    <w:rsid w:val="00AF3B31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1CD8"/>
    <w:rsid w:val="00B123D0"/>
    <w:rsid w:val="00B12633"/>
    <w:rsid w:val="00B126D1"/>
    <w:rsid w:val="00B133BD"/>
    <w:rsid w:val="00B1485E"/>
    <w:rsid w:val="00B15F62"/>
    <w:rsid w:val="00B16C99"/>
    <w:rsid w:val="00B175FE"/>
    <w:rsid w:val="00B21C95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5DA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3A4"/>
    <w:rsid w:val="00BD36C1"/>
    <w:rsid w:val="00BD51EE"/>
    <w:rsid w:val="00BF1C96"/>
    <w:rsid w:val="00BF1D9A"/>
    <w:rsid w:val="00BF32B6"/>
    <w:rsid w:val="00BF6469"/>
    <w:rsid w:val="00BF79B2"/>
    <w:rsid w:val="00C011C0"/>
    <w:rsid w:val="00C04CFB"/>
    <w:rsid w:val="00C07519"/>
    <w:rsid w:val="00C07C9C"/>
    <w:rsid w:val="00C10CAD"/>
    <w:rsid w:val="00C11287"/>
    <w:rsid w:val="00C12C25"/>
    <w:rsid w:val="00C14162"/>
    <w:rsid w:val="00C144C3"/>
    <w:rsid w:val="00C14562"/>
    <w:rsid w:val="00C16FA6"/>
    <w:rsid w:val="00C170C4"/>
    <w:rsid w:val="00C17A79"/>
    <w:rsid w:val="00C21AAB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468"/>
    <w:rsid w:val="00C751A9"/>
    <w:rsid w:val="00C81D46"/>
    <w:rsid w:val="00C82D2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42A"/>
    <w:rsid w:val="00CC7A81"/>
    <w:rsid w:val="00CD0978"/>
    <w:rsid w:val="00CD100E"/>
    <w:rsid w:val="00CD5561"/>
    <w:rsid w:val="00CD66F6"/>
    <w:rsid w:val="00CD6D38"/>
    <w:rsid w:val="00CD773B"/>
    <w:rsid w:val="00CE0375"/>
    <w:rsid w:val="00CE0F04"/>
    <w:rsid w:val="00CE1DAF"/>
    <w:rsid w:val="00CE1E52"/>
    <w:rsid w:val="00CE28D3"/>
    <w:rsid w:val="00CE3AD5"/>
    <w:rsid w:val="00CF0796"/>
    <w:rsid w:val="00CF3F92"/>
    <w:rsid w:val="00CF40F3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390"/>
    <w:rsid w:val="00D21DEC"/>
    <w:rsid w:val="00D21F8B"/>
    <w:rsid w:val="00D221DE"/>
    <w:rsid w:val="00D228C1"/>
    <w:rsid w:val="00D25D9A"/>
    <w:rsid w:val="00D2689F"/>
    <w:rsid w:val="00D268AB"/>
    <w:rsid w:val="00D2750B"/>
    <w:rsid w:val="00D27BB1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C56"/>
    <w:rsid w:val="00D513C9"/>
    <w:rsid w:val="00D522CA"/>
    <w:rsid w:val="00D67405"/>
    <w:rsid w:val="00D67D34"/>
    <w:rsid w:val="00D72CA4"/>
    <w:rsid w:val="00D7462E"/>
    <w:rsid w:val="00D74925"/>
    <w:rsid w:val="00D7545D"/>
    <w:rsid w:val="00D76544"/>
    <w:rsid w:val="00D76739"/>
    <w:rsid w:val="00D76A62"/>
    <w:rsid w:val="00D774A6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552B"/>
    <w:rsid w:val="00DA6163"/>
    <w:rsid w:val="00DA6B91"/>
    <w:rsid w:val="00DB0346"/>
    <w:rsid w:val="00DB0982"/>
    <w:rsid w:val="00DB240F"/>
    <w:rsid w:val="00DB3C8E"/>
    <w:rsid w:val="00DB3D24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329"/>
    <w:rsid w:val="00DE25DE"/>
    <w:rsid w:val="00DE3C96"/>
    <w:rsid w:val="00DE71BA"/>
    <w:rsid w:val="00DE754B"/>
    <w:rsid w:val="00DF075B"/>
    <w:rsid w:val="00DF1DBB"/>
    <w:rsid w:val="00DF2EC3"/>
    <w:rsid w:val="00DF41A4"/>
    <w:rsid w:val="00DF5912"/>
    <w:rsid w:val="00DF6673"/>
    <w:rsid w:val="00E00097"/>
    <w:rsid w:val="00E053FA"/>
    <w:rsid w:val="00E05B8A"/>
    <w:rsid w:val="00E05CFE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61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F7F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5DE8"/>
    <w:rsid w:val="00E6763D"/>
    <w:rsid w:val="00E756FD"/>
    <w:rsid w:val="00E76C4E"/>
    <w:rsid w:val="00E76CAC"/>
    <w:rsid w:val="00E77594"/>
    <w:rsid w:val="00E77B2E"/>
    <w:rsid w:val="00E77BEC"/>
    <w:rsid w:val="00E815DF"/>
    <w:rsid w:val="00E84D74"/>
    <w:rsid w:val="00E901BC"/>
    <w:rsid w:val="00E91CE0"/>
    <w:rsid w:val="00E926C7"/>
    <w:rsid w:val="00E9281D"/>
    <w:rsid w:val="00E93598"/>
    <w:rsid w:val="00EA29F9"/>
    <w:rsid w:val="00EA2BF9"/>
    <w:rsid w:val="00EA38C2"/>
    <w:rsid w:val="00EA5AE4"/>
    <w:rsid w:val="00EA6765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03D"/>
    <w:rsid w:val="00F10398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F30"/>
    <w:rsid w:val="00F3575B"/>
    <w:rsid w:val="00F422FA"/>
    <w:rsid w:val="00F424C4"/>
    <w:rsid w:val="00F42667"/>
    <w:rsid w:val="00F439B2"/>
    <w:rsid w:val="00F43B2B"/>
    <w:rsid w:val="00F46F40"/>
    <w:rsid w:val="00F47F0E"/>
    <w:rsid w:val="00F52022"/>
    <w:rsid w:val="00F547E1"/>
    <w:rsid w:val="00F5527B"/>
    <w:rsid w:val="00F55936"/>
    <w:rsid w:val="00F55B75"/>
    <w:rsid w:val="00F55D74"/>
    <w:rsid w:val="00F572D8"/>
    <w:rsid w:val="00F57481"/>
    <w:rsid w:val="00F6097C"/>
    <w:rsid w:val="00F61143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7C5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F6F"/>
    <w:rsid w:val="00FF0E5C"/>
    <w:rsid w:val="00FF1A4B"/>
    <w:rsid w:val="00FF38E8"/>
    <w:rsid w:val="00FF3E4C"/>
    <w:rsid w:val="00FF4D41"/>
    <w:rsid w:val="0F1F4C87"/>
    <w:rsid w:val="0F2700F3"/>
    <w:rsid w:val="0F5F375F"/>
    <w:rsid w:val="11BA234B"/>
    <w:rsid w:val="12561AF5"/>
    <w:rsid w:val="25874D4D"/>
    <w:rsid w:val="2C966C88"/>
    <w:rsid w:val="389B13B0"/>
    <w:rsid w:val="3A4E4B38"/>
    <w:rsid w:val="3B640BC5"/>
    <w:rsid w:val="3C7B1E3E"/>
    <w:rsid w:val="40F43C60"/>
    <w:rsid w:val="40F6669D"/>
    <w:rsid w:val="46D45860"/>
    <w:rsid w:val="480E6BEB"/>
    <w:rsid w:val="4D7D287C"/>
    <w:rsid w:val="532208BF"/>
    <w:rsid w:val="54A6646D"/>
    <w:rsid w:val="5D694B46"/>
    <w:rsid w:val="5F646608"/>
    <w:rsid w:val="6A6C3C85"/>
    <w:rsid w:val="73B532D2"/>
    <w:rsid w:val="7855649F"/>
    <w:rsid w:val="7C230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6542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165425"/>
    <w:pPr>
      <w:jc w:val="left"/>
    </w:pPr>
  </w:style>
  <w:style w:type="paragraph" w:styleId="a5">
    <w:name w:val="Body Text Indent"/>
    <w:basedOn w:val="a"/>
    <w:qFormat/>
    <w:rsid w:val="0016542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16542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165425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165425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1654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165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165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1654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165425"/>
    <w:rPr>
      <w:b/>
      <w:bCs/>
    </w:rPr>
  </w:style>
  <w:style w:type="character" w:styleId="ae">
    <w:name w:val="page number"/>
    <w:basedOn w:val="a0"/>
    <w:qFormat/>
    <w:rsid w:val="00165425"/>
  </w:style>
  <w:style w:type="character" w:styleId="af">
    <w:name w:val="Hyperlink"/>
    <w:basedOn w:val="a0"/>
    <w:qFormat/>
    <w:rsid w:val="00165425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165425"/>
    <w:rPr>
      <w:sz w:val="21"/>
      <w:szCs w:val="21"/>
    </w:rPr>
  </w:style>
  <w:style w:type="paragraph" w:styleId="af1">
    <w:name w:val="List Paragraph"/>
    <w:basedOn w:val="a"/>
    <w:uiPriority w:val="34"/>
    <w:qFormat/>
    <w:rsid w:val="0016542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16542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165425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16542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165425"/>
    <w:rPr>
      <w:kern w:val="2"/>
      <w:sz w:val="18"/>
    </w:rPr>
  </w:style>
  <w:style w:type="character" w:styleId="af2">
    <w:name w:val="FollowedHyperlink"/>
    <w:basedOn w:val="a0"/>
    <w:semiHidden/>
    <w:unhideWhenUsed/>
    <w:rsid w:val="00A326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mos.sc.sgcc.com.cn/pmos/index/login.jsp?redirecturl=http%3A%2F%2Fpmos.sc.sgcc.com.cn%3A80%2F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__1.doc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125</TotalTime>
  <Pages>3</Pages>
  <Words>303</Words>
  <Characters>1729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81</cp:revision>
  <cp:lastPrinted>2019-06-20T12:41:00Z</cp:lastPrinted>
  <dcterms:created xsi:type="dcterms:W3CDTF">2019-08-22T08:59:00Z</dcterms:created>
  <dcterms:modified xsi:type="dcterms:W3CDTF">2021-11-20T09:21:00Z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